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D8614" w14:textId="554FFD79" w:rsidR="00781CF8" w:rsidRDefault="00781CF8" w:rsidP="00781CF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14:paraId="6DCD9F01" w14:textId="77777777" w:rsidR="00781CF8" w:rsidRDefault="00781CF8" w:rsidP="00781CF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459DF3B" w14:textId="78BBE637" w:rsidR="00781CF8" w:rsidRDefault="00781CF8" w:rsidP="00781CF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Срок окончательной подачи материала- 04.04.2020 по эл. почте: </w:t>
      </w:r>
      <w:hyperlink r:id="rId5" w:history="1">
        <w:r w:rsidRPr="009A5832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m</w:t>
        </w:r>
        <w:r w:rsidRPr="009A583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9A5832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uzyka</w:t>
        </w:r>
        <w:r w:rsidRPr="009A583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9A5832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bk</w:t>
        </w:r>
        <w:r w:rsidRPr="009A583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9A5832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B71D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5B7BD553" w14:textId="38B3A90B" w:rsidR="00781CF8" w:rsidRDefault="00781CF8" w:rsidP="00781CF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F68E74E" w14:textId="6AF93846" w:rsidR="00781CF8" w:rsidRPr="00781CF8" w:rsidRDefault="00781CF8" w:rsidP="00781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F8">
        <w:rPr>
          <w:rFonts w:ascii="Times New Roman" w:hAnsi="Times New Roman" w:cs="Times New Roman"/>
          <w:sz w:val="28"/>
          <w:szCs w:val="28"/>
        </w:rPr>
        <w:t xml:space="preserve">Как </w:t>
      </w:r>
      <w:r w:rsidRPr="00781CF8">
        <w:rPr>
          <w:rFonts w:ascii="Times New Roman" w:hAnsi="Times New Roman" w:cs="Times New Roman"/>
          <w:sz w:val="28"/>
          <w:szCs w:val="28"/>
        </w:rPr>
        <w:t>звуч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1CF8">
        <w:rPr>
          <w:rFonts w:ascii="Times New Roman" w:hAnsi="Times New Roman" w:cs="Times New Roman"/>
          <w:sz w:val="28"/>
          <w:szCs w:val="28"/>
        </w:rPr>
        <w:t>т</w:t>
      </w:r>
      <w:r w:rsidRPr="00781CF8">
        <w:rPr>
          <w:rFonts w:ascii="Times New Roman" w:hAnsi="Times New Roman" w:cs="Times New Roman"/>
          <w:sz w:val="28"/>
          <w:szCs w:val="28"/>
        </w:rPr>
        <w:t xml:space="preserve"> и как </w:t>
      </w:r>
      <w:r w:rsidRPr="00781CF8">
        <w:rPr>
          <w:rFonts w:ascii="Times New Roman" w:hAnsi="Times New Roman" w:cs="Times New Roman"/>
          <w:sz w:val="28"/>
          <w:szCs w:val="28"/>
        </w:rPr>
        <w:t>выгляд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1CF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русские музыкальные инструменты?</w:t>
      </w:r>
    </w:p>
    <w:p w14:paraId="283C778D" w14:textId="77777777" w:rsidR="00A5022E" w:rsidRDefault="00A5022E"/>
    <w:sectPr w:rsidR="00A5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C3535F"/>
    <w:multiLevelType w:val="hybridMultilevel"/>
    <w:tmpl w:val="01D6D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F8"/>
    <w:rsid w:val="00781CF8"/>
    <w:rsid w:val="00A5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EA20"/>
  <w15:chartTrackingRefBased/>
  <w15:docId w15:val="{B2800416-8B6D-462B-8E91-91BD68B4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C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81C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uzyk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2020-03-27T10:24:00Z</dcterms:created>
  <dcterms:modified xsi:type="dcterms:W3CDTF">2020-03-27T10:26:00Z</dcterms:modified>
</cp:coreProperties>
</file>